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043B" w14:textId="77777777" w:rsidR="00362BAE" w:rsidRPr="00362BAE" w:rsidRDefault="00362BAE" w:rsidP="00362BAE">
      <w:pPr>
        <w:rPr>
          <w:b/>
          <w:bCs/>
        </w:rPr>
      </w:pPr>
      <w:r w:rsidRPr="00362BAE">
        <w:rPr>
          <w:b/>
          <w:bCs/>
          <w:highlight w:val="yellow"/>
        </w:rPr>
        <w:t>ΕΝΗΜΕΡΩΣΗ ΒΙΝΤΕΟ ΠΑΡΑΤΗΡΗΣΗΣ</w:t>
      </w:r>
    </w:p>
    <w:p w14:paraId="27643130" w14:textId="77777777" w:rsidR="00362BAE" w:rsidRPr="00362BAE" w:rsidRDefault="00362BAE" w:rsidP="00362BAE">
      <w:r w:rsidRPr="00362BAE">
        <w:rPr>
          <w:b/>
          <w:bCs/>
        </w:rPr>
        <w:t xml:space="preserve">Ενημέρωση για την επεξεργασία δεδομένων προσωπικού χαρακτήρα μέσω συστήματος </w:t>
      </w:r>
      <w:proofErr w:type="spellStart"/>
      <w:r w:rsidRPr="00362BAE">
        <w:rPr>
          <w:b/>
          <w:bCs/>
        </w:rPr>
        <w:t>βιντεοεπιτήρησης</w:t>
      </w:r>
      <w:proofErr w:type="spellEnd"/>
    </w:p>
    <w:p w14:paraId="49BFCBB0" w14:textId="77777777" w:rsidR="00362BAE" w:rsidRPr="00362BAE" w:rsidRDefault="00362BAE" w:rsidP="00362BAE">
      <w:r w:rsidRPr="00362BAE">
        <w:t> </w:t>
      </w:r>
    </w:p>
    <w:p w14:paraId="5DF60331" w14:textId="77777777" w:rsidR="00362BAE" w:rsidRPr="00362BAE" w:rsidRDefault="00362BAE" w:rsidP="00362BAE">
      <w:r w:rsidRPr="00362BAE">
        <w:rPr>
          <w:b/>
          <w:bCs/>
        </w:rPr>
        <w:t>1. Υπεύθυνος επεξεργασίας:</w:t>
      </w:r>
    </w:p>
    <w:p w14:paraId="41E549FD" w14:textId="77777777" w:rsidR="00362BAE" w:rsidRPr="00362BAE" w:rsidRDefault="00362BAE" w:rsidP="00362BAE">
      <w:r w:rsidRPr="00362BAE">
        <w:t xml:space="preserve">INTERCOMMFOODSΑ.Ε. Επεξεργασία τυποποίηση και εμπορία αγροτικών προϊόντων», 8ο χλμ. Λαρίσης </w:t>
      </w:r>
      <w:proofErr w:type="spellStart"/>
      <w:r w:rsidRPr="00362BAE">
        <w:t>Συκουρίου</w:t>
      </w:r>
      <w:proofErr w:type="spellEnd"/>
      <w:r w:rsidRPr="00362BAE">
        <w:t>, τηλέφωνο 2410 575092 και 3</w:t>
      </w:r>
    </w:p>
    <w:p w14:paraId="14544AED" w14:textId="77777777" w:rsidR="00362BAE" w:rsidRPr="00362BAE" w:rsidRDefault="00362BAE" w:rsidP="00362BAE">
      <w:r w:rsidRPr="00362BAE">
        <w:t> </w:t>
      </w:r>
    </w:p>
    <w:p w14:paraId="00CB1BAD" w14:textId="77777777" w:rsidR="00362BAE" w:rsidRPr="00362BAE" w:rsidRDefault="00362BAE" w:rsidP="00362BAE">
      <w:r w:rsidRPr="00362BAE">
        <w:rPr>
          <w:b/>
          <w:bCs/>
        </w:rPr>
        <w:t>2. Σκοπός επεξεργασίας και νομική βάση:</w:t>
      </w:r>
    </w:p>
    <w:p w14:paraId="0AF16A75" w14:textId="77777777" w:rsidR="00362BAE" w:rsidRPr="00362BAE" w:rsidRDefault="00362BAE" w:rsidP="00362BAE">
      <w:r w:rsidRPr="00362BAE">
        <w:t xml:space="preserve">Χρησιμοποιούμε σύστημα </w:t>
      </w:r>
      <w:proofErr w:type="spellStart"/>
      <w:r w:rsidRPr="00362BAE">
        <w:t>βιντεοεπιτήρησης</w:t>
      </w:r>
      <w:proofErr w:type="spellEnd"/>
      <w:r w:rsidRPr="00362BAE">
        <w:t xml:space="preserve"> για την προστασία των  προσώπων που εισέρχονται ή εργάζονται στους χώρους του εργοστασίου, για την προστασία των περιουσιακών στοιχείων της επιχείρησης, καθώς και για την πρόληψη παράνομων πράξεων. Η επεξεργασία είναι απαραίτητη για τους σκοπούς των εννόμων συμφερόντων που επιδιώκουμε, υπό την ιδιότητα μας ως υπεύθυνος επεξεργασίας, σύμφωνα με το άρθρο 6 παρ. 1. </w:t>
      </w:r>
      <w:proofErr w:type="spellStart"/>
      <w:r w:rsidRPr="00362BAE">
        <w:t>στ</w:t>
      </w:r>
      <w:proofErr w:type="spellEnd"/>
      <w:r w:rsidRPr="00362BAE">
        <w:t>. του ΓΚΠΔ).</w:t>
      </w:r>
    </w:p>
    <w:p w14:paraId="6A8DBD3B" w14:textId="77777777" w:rsidR="00362BAE" w:rsidRPr="00362BAE" w:rsidRDefault="00362BAE" w:rsidP="00362BAE">
      <w:r w:rsidRPr="00362BAE">
        <w:t> </w:t>
      </w:r>
    </w:p>
    <w:p w14:paraId="5AA164A6" w14:textId="77777777" w:rsidR="00362BAE" w:rsidRPr="00362BAE" w:rsidRDefault="00362BAE" w:rsidP="00362BAE">
      <w:r w:rsidRPr="00362BAE">
        <w:rPr>
          <w:b/>
          <w:bCs/>
        </w:rPr>
        <w:t>3. Ανάλυση εννόμων συμφερόντων</w:t>
      </w:r>
    </w:p>
    <w:p w14:paraId="7C9F1F26" w14:textId="77777777" w:rsidR="00362BAE" w:rsidRPr="00362BAE" w:rsidRDefault="00362BAE" w:rsidP="00362BAE">
      <w:r w:rsidRPr="00362BAE">
        <w:t>Το έννομο συμφέρον μας συνίσταται</w:t>
      </w:r>
    </w:p>
    <w:p w14:paraId="7F7AF5C1" w14:textId="77777777" w:rsidR="00362BAE" w:rsidRPr="00362BAE" w:rsidRDefault="00362BAE" w:rsidP="00362BAE">
      <w:r w:rsidRPr="00362BAE">
        <w:t>αφενός και κατά προτεραιότητα, στην ανάγκη να προστατεύσουμε τη ζωή, τη σωματική ακεραιότητα, την υγεία και την περιουσία των εργαζομένων μας, αλλά και όλων των προσώπων που νομίμως εισέρχονται στον επιτηρούμενο χώρο, </w:t>
      </w:r>
    </w:p>
    <w:p w14:paraId="2B32DE2F" w14:textId="77777777" w:rsidR="00362BAE" w:rsidRPr="00362BAE" w:rsidRDefault="00362BAE" w:rsidP="00362BAE">
      <w:r w:rsidRPr="00362BAE">
        <w:t>αφετέρου στην ανάγκη να προστατεύσουμε το χώρο μας και τα περιουσιακά αγαθά που βρίσκονται σε αυτόν</w:t>
      </w:r>
    </w:p>
    <w:p w14:paraId="5982684C" w14:textId="77777777" w:rsidR="00362BAE" w:rsidRPr="00362BAE" w:rsidRDefault="00362BAE" w:rsidP="00362BAE">
      <w:r w:rsidRPr="00362BAE">
        <w:t>από παράνομες πράξεις, όπως ενδεικτικά κλοπές, πυρκαγιές, δολιοφθορές, βιαιοπραγίες.</w:t>
      </w:r>
    </w:p>
    <w:p w14:paraId="7AE8006D" w14:textId="77777777" w:rsidR="00362BAE" w:rsidRPr="00362BAE" w:rsidRDefault="00362BAE" w:rsidP="00362BAE">
      <w:r w:rsidRPr="00362BAE">
        <w:t>Συλλέγουμε μόνο δεδομένα εικόνας και περιορίζουμε τη λήψη αυτής </w:t>
      </w:r>
      <w:r w:rsidRPr="00362BAE">
        <w:rPr>
          <w:u w:val="single"/>
        </w:rPr>
        <w:t>αποκλειστικά και μόνο στους εξωτερικούς χώρους περιμετρικά του εργοστασίου,</w:t>
      </w:r>
      <w:r w:rsidRPr="00362BAE">
        <w:t> σε χώρους που αξιολογήσαμε ότι υπάρχει αυξημένη πιθανότητα τέλεσης παράνομων πράξεων, χωρίς να εστιάζουμε σε χώρους όπου ενδέχεται να περιορίζεται υπέρμετρα η ιδιωτική ζωή των προσώπων των οποίων λαμβάνεται η εικόνα, περιλαμβανομένου του δικαιώματός τους στον σεβασμό των δεδομένων προσωπικού χαρακτήρα.</w:t>
      </w:r>
    </w:p>
    <w:p w14:paraId="3165471E" w14:textId="77777777" w:rsidR="00362BAE" w:rsidRPr="00362BAE" w:rsidRDefault="00362BAE" w:rsidP="00362BAE">
      <w:r w:rsidRPr="00362BAE">
        <w:t> </w:t>
      </w:r>
    </w:p>
    <w:p w14:paraId="15660492" w14:textId="77777777" w:rsidR="00362BAE" w:rsidRPr="00362BAE" w:rsidRDefault="00362BAE" w:rsidP="00362BAE">
      <w:r w:rsidRPr="00362BAE">
        <w:rPr>
          <w:b/>
          <w:bCs/>
        </w:rPr>
        <w:lastRenderedPageBreak/>
        <w:t>4. Αποδέκτες</w:t>
      </w:r>
    </w:p>
    <w:p w14:paraId="05CA1123" w14:textId="77777777" w:rsidR="00362BAE" w:rsidRPr="00362BAE" w:rsidRDefault="00362BAE" w:rsidP="00362BAE">
      <w:r w:rsidRPr="00362BAE">
        <w:t xml:space="preserve">Το τηρούμενο υλικό είναι </w:t>
      </w:r>
      <w:proofErr w:type="spellStart"/>
      <w:r w:rsidRPr="00362BAE">
        <w:t>προσβάσιμο</w:t>
      </w:r>
      <w:proofErr w:type="spellEnd"/>
      <w:r w:rsidRPr="00362BAE">
        <w:t xml:space="preserve"> μόνο από το αρμόδιο/ εξουσιοδοτημένο προσωπικό μας και τον υπάλληλο της συνεργαζόμενη εταιρία παροχής υπηρεσιών ασφαλείας, που είναι επιφορτισμένοι με την ασφάλεια του χώρου. Το υλικό αυτό δεν διαβιβάζεται σε τρίτους, με εξαίρεση τις ακόλουθες περιπτώσεις: α) προς τις αρμόδιες δικαστικές, εισαγγελικές και αστυνομικές αρχές όταν περιλαμβάνει στοιχεία απαραίτητα για τη διερεύνηση μιας αξιόποινης πράξης, η οποία αφορά πρόσωπα ή αγαθά του υπευθύνου επεξεργασίας, β) προς τις αρμόδιες δικαστικές, εισαγγελικές και αστυνομικές αρχές όταν ζητούν δεδομένα, νομίμως, κατά την άσκηση των καθηκόντων τους, και γ) προς το θύμα ή τον δράστη μιας αξιόποινης πράξης, όταν πρόκειται για δεδομένα τα οποία ενδέχεται να αποτελούν αποδεικτικά στοιχεία της πράξης</w:t>
      </w:r>
    </w:p>
    <w:p w14:paraId="340012C1" w14:textId="77777777" w:rsidR="00362BAE" w:rsidRPr="00362BAE" w:rsidRDefault="00362BAE" w:rsidP="00362BAE">
      <w:r w:rsidRPr="00362BAE">
        <w:t> </w:t>
      </w:r>
    </w:p>
    <w:p w14:paraId="01DC41F2" w14:textId="77777777" w:rsidR="00362BAE" w:rsidRPr="00362BAE" w:rsidRDefault="00362BAE" w:rsidP="00362BAE">
      <w:r w:rsidRPr="00362BAE">
        <w:rPr>
          <w:b/>
          <w:bCs/>
        </w:rPr>
        <w:t>5. Χρόνος τήρησης</w:t>
      </w:r>
    </w:p>
    <w:p w14:paraId="79DA8D7E" w14:textId="77777777" w:rsidR="00362BAE" w:rsidRPr="00362BAE" w:rsidRDefault="00362BAE" w:rsidP="00362BAE">
      <w:r w:rsidRPr="00362BAE">
        <w:t>Τηρούμε τα δεδομένα για επτά ημέρες, μετά την πάροδο των οποίων διαγράφονται αυτόματα. Σε περίπτωση που στο διάστημα αυτό διαπιστώσουμε κάποιο περιστατικό, απομονώνουμε τμήμα του βίντεο και το τηρούμε έως και ένα μήνα ακόμα, με σκοπό τη διερεύνηση του περιστατικού και την έναρξη νομικών διαδικασιών για την υπεράσπιση των εννόμων συμφερόντων μας, ενώ αν το περιστατικό αφορά τρίτον θα τηρήσουμε το βίντεο έως και τρεις μήνες ακόμα.</w:t>
      </w:r>
    </w:p>
    <w:p w14:paraId="50731DE6" w14:textId="77777777" w:rsidR="00362BAE" w:rsidRPr="00362BAE" w:rsidRDefault="00362BAE" w:rsidP="00362BAE">
      <w:r w:rsidRPr="00362BAE">
        <w:t> </w:t>
      </w:r>
    </w:p>
    <w:p w14:paraId="6B4EEC86" w14:textId="77777777" w:rsidR="00362BAE" w:rsidRPr="00362BAE" w:rsidRDefault="00362BAE" w:rsidP="00362BAE">
      <w:r w:rsidRPr="00362BAE">
        <w:rPr>
          <w:b/>
          <w:bCs/>
        </w:rPr>
        <w:t>6. Δικαιώματα των υποκειμένων των δεδομένων</w:t>
      </w:r>
    </w:p>
    <w:p w14:paraId="4DD4C711" w14:textId="77777777" w:rsidR="00362BAE" w:rsidRPr="00362BAE" w:rsidRDefault="00362BAE" w:rsidP="00362BAE">
      <w:r w:rsidRPr="00362BAE">
        <w:t>Τα υποκείμενα των δεδομένων έχουν τα εξής δικαιώματα:</w:t>
      </w:r>
    </w:p>
    <w:p w14:paraId="76E5B0B6" w14:textId="77777777" w:rsidR="00362BAE" w:rsidRPr="00362BAE" w:rsidRDefault="00362BAE" w:rsidP="00362BAE">
      <w:r w:rsidRPr="00362BAE">
        <w:t>Δικαίωμα πρόσβασης: έχετε δικαίωμα να μάθετε αν επεξεργαζόμαστε την εικόνα σας και, εφόσον αυτό ισχύει, να λάβετε αντίγραφο αυτής.</w:t>
      </w:r>
    </w:p>
    <w:p w14:paraId="64B938A4" w14:textId="77777777" w:rsidR="00362BAE" w:rsidRPr="00362BAE" w:rsidRDefault="00362BAE" w:rsidP="00362BAE">
      <w:r w:rsidRPr="00362BAE">
        <w:t>Δικαίωμα περιορισμού: έχετε δικαίωμα να μας ζητήσετε να περιορίσουμε την επεξεργασία, όπως για παράδειγμα να μη διαγράψουμε δεδομένα τα οποία θεωρείτε απαραίτητα για τη θεμελίωση, άσκηση ή υποστήριξη νομικών αξιώσεων.</w:t>
      </w:r>
    </w:p>
    <w:p w14:paraId="30BED59A" w14:textId="77777777" w:rsidR="00362BAE" w:rsidRPr="00362BAE" w:rsidRDefault="00362BAE" w:rsidP="00362BAE">
      <w:r w:rsidRPr="00362BAE">
        <w:t>Δικαίωμα εναντίωσης: έχετε δικαίωμα να αντιταχθείτε στην επεξεργασία.</w:t>
      </w:r>
    </w:p>
    <w:p w14:paraId="24154F9C" w14:textId="77777777" w:rsidR="00362BAE" w:rsidRPr="00362BAE" w:rsidRDefault="00362BAE" w:rsidP="00362BAE">
      <w:r w:rsidRPr="00362BAE">
        <w:t>Δικαίωμα διαγραφής: έχετε δικαίωμα να ζητήσετε να διαγράψουμε δεδομένα σας.</w:t>
      </w:r>
    </w:p>
    <w:p w14:paraId="609BE544" w14:textId="77777777" w:rsidR="00362BAE" w:rsidRPr="00362BAE" w:rsidRDefault="00362BAE" w:rsidP="00362BAE">
      <w:r w:rsidRPr="00362BAE">
        <w:t>Μπορείτε να ασκήσετε τα δικαιώματά σας στέλνοντας e-</w:t>
      </w:r>
      <w:proofErr w:type="spellStart"/>
      <w:r w:rsidRPr="00362BAE">
        <w:t>mailστη</w:t>
      </w:r>
      <w:proofErr w:type="spellEnd"/>
      <w:r w:rsidRPr="00362BAE">
        <w:t xml:space="preserve"> διεύθυνση </w:t>
      </w:r>
      <w:hyperlink r:id="rId8" w:history="1">
        <w:r w:rsidRPr="00362BAE">
          <w:rPr>
            <w:rStyle w:val="-"/>
          </w:rPr>
          <w:t>dpo@inercomm.gr</w:t>
        </w:r>
      </w:hyperlink>
      <w:r w:rsidRPr="00362BAE">
        <w:t xml:space="preserve">ή επιστολή στην ταχυδρομική μας διεύθυνση ή </w:t>
      </w:r>
      <w:r w:rsidRPr="00362BAE">
        <w:lastRenderedPageBreak/>
        <w:t>καταθέτοντάς μας οι ίδιοι το αίτημα αυτοπροσώπως, στη διεύθυνση προσωπικού της εταιρίας. Για να εξετάσουμε ένα αίτημα που σχετίζεται με την εικόνα σας, θα πρέπει να μας προσδιορίσετε πότε περίπου βρεθήκατε στην εμβέλεια των καμερών και να μας δώσετε μια εικόνα σας, ώστε να μας διευκολύνει στον εντοπισμό των δικών σας δεδομένων και στην απόκρυψη των δεδομένων τρίτων εικονιζόμενων προσώπων. Εναλλακτικά, σας δίνουμε τη δυνατότητα να προσέλθετε κατόπιν ραντεβού, στις εγκαταστάσεις μας, για να σας επιδείξουμε τις εικόνες στις οποίες εμφανίζεστε. Επισημαίνουμε επίσης ότι η άσκηση δικαιώματος εναντίωσης ή διαγραφής δεν συνεπάγεται την άμεση διαγραφή δεδομένων ή την τροποποίηση της επεξεργασίας. Σε κάθε περίπτωση θα σας απαντήσουμε αναλυτικά το συντομότερο δυνατόν, εντός των προθεσμιών που ορίζει ο ΓΚΠΔ.</w:t>
      </w:r>
    </w:p>
    <w:p w14:paraId="57B75A7D" w14:textId="77777777" w:rsidR="00362BAE" w:rsidRPr="00362BAE" w:rsidRDefault="00362BAE" w:rsidP="00362BAE">
      <w:r w:rsidRPr="00362BAE">
        <w:t> </w:t>
      </w:r>
    </w:p>
    <w:p w14:paraId="30173FC2" w14:textId="77777777" w:rsidR="00362BAE" w:rsidRPr="00362BAE" w:rsidRDefault="00362BAE" w:rsidP="00362BAE">
      <w:r w:rsidRPr="00362BAE">
        <w:rPr>
          <w:b/>
          <w:bCs/>
        </w:rPr>
        <w:t>7. Δικαίωμα υποβολής καταγγελίας</w:t>
      </w:r>
    </w:p>
    <w:p w14:paraId="06F5C0DC" w14:textId="77777777" w:rsidR="00362BAE" w:rsidRPr="00362BAE" w:rsidRDefault="00362BAE" w:rsidP="00362BAE">
      <w:r w:rsidRPr="00362BAE">
        <w:t>Σε περίπτωση που θεωρείτε ότι η επεξεργασία των δεδομένων που σας αφορούν παραβαίνει τον Κανονισμό (ΕΕ) 2016/679, έχετε δικαίωμα να υποβάλετε καταγγελία σε εποπτική αρχή.</w:t>
      </w:r>
    </w:p>
    <w:p w14:paraId="1CF4610F" w14:textId="77777777" w:rsidR="00362BAE" w:rsidRPr="00362BAE" w:rsidRDefault="00362BAE" w:rsidP="007F6C38">
      <w:r w:rsidRPr="00362BAE">
        <w:t xml:space="preserve">Αρμόδια εποπτική αρχή για την Ελλάδα είναι η Αρχή Προστασίας Δεδομένων, </w:t>
      </w:r>
      <w:proofErr w:type="spellStart"/>
      <w:r w:rsidRPr="00362BAE">
        <w:t>Κηφισίας</w:t>
      </w:r>
      <w:proofErr w:type="spellEnd"/>
      <w:r w:rsidRPr="00362BAE">
        <w:t xml:space="preserve"> 1-3, 115 23, Αθήνα, </w:t>
      </w:r>
      <w:hyperlink r:id="rId9" w:history="1">
        <w:r w:rsidRPr="00362BAE">
          <w:rPr>
            <w:rStyle w:val="-"/>
          </w:rPr>
          <w:t>https://www.dpa.gr/</w:t>
        </w:r>
      </w:hyperlink>
      <w:r w:rsidRPr="00362BAE">
        <w:t xml:space="preserve">, </w:t>
      </w:r>
      <w:proofErr w:type="spellStart"/>
      <w:r w:rsidRPr="00362BAE">
        <w:t>τηλ</w:t>
      </w:r>
      <w:proofErr w:type="spellEnd"/>
      <w:r w:rsidRPr="00362BAE">
        <w:t>. 2106475600.</w:t>
      </w:r>
    </w:p>
    <w:sectPr w:rsidR="00362BAE" w:rsidRPr="00362B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D1"/>
    <w:multiLevelType w:val="multilevel"/>
    <w:tmpl w:val="A24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42E"/>
    <w:multiLevelType w:val="multilevel"/>
    <w:tmpl w:val="4EF6B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60B82"/>
    <w:multiLevelType w:val="multilevel"/>
    <w:tmpl w:val="62F27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341BF"/>
    <w:multiLevelType w:val="multilevel"/>
    <w:tmpl w:val="02B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11FF7"/>
    <w:multiLevelType w:val="multilevel"/>
    <w:tmpl w:val="1AC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308A"/>
    <w:multiLevelType w:val="multilevel"/>
    <w:tmpl w:val="B63A6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BCF"/>
    <w:multiLevelType w:val="multilevel"/>
    <w:tmpl w:val="7B0C0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F0CBC"/>
    <w:multiLevelType w:val="multilevel"/>
    <w:tmpl w:val="7C44A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8C1"/>
    <w:multiLevelType w:val="multilevel"/>
    <w:tmpl w:val="998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37416"/>
    <w:multiLevelType w:val="multilevel"/>
    <w:tmpl w:val="9D8C8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B7F25"/>
    <w:multiLevelType w:val="multilevel"/>
    <w:tmpl w:val="11A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E2DFF"/>
    <w:multiLevelType w:val="multilevel"/>
    <w:tmpl w:val="96444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E23E8"/>
    <w:multiLevelType w:val="multilevel"/>
    <w:tmpl w:val="5734D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7C27"/>
    <w:multiLevelType w:val="multilevel"/>
    <w:tmpl w:val="71D8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925305">
    <w:abstractNumId w:val="4"/>
  </w:num>
  <w:num w:numId="2" w16cid:durableId="741294762">
    <w:abstractNumId w:val="0"/>
  </w:num>
  <w:num w:numId="3" w16cid:durableId="1798379212">
    <w:abstractNumId w:val="3"/>
  </w:num>
  <w:num w:numId="4" w16cid:durableId="906964585">
    <w:abstractNumId w:val="10"/>
  </w:num>
  <w:num w:numId="5" w16cid:durableId="1920627704">
    <w:abstractNumId w:val="8"/>
  </w:num>
  <w:num w:numId="6" w16cid:durableId="1481920860">
    <w:abstractNumId w:val="11"/>
  </w:num>
  <w:num w:numId="7" w16cid:durableId="859198355">
    <w:abstractNumId w:val="1"/>
  </w:num>
  <w:num w:numId="8" w16cid:durableId="1240017366">
    <w:abstractNumId w:val="13"/>
  </w:num>
  <w:num w:numId="9" w16cid:durableId="1538398077">
    <w:abstractNumId w:val="9"/>
  </w:num>
  <w:num w:numId="10" w16cid:durableId="1996764794">
    <w:abstractNumId w:val="7"/>
  </w:num>
  <w:num w:numId="11" w16cid:durableId="488597301">
    <w:abstractNumId w:val="6"/>
  </w:num>
  <w:num w:numId="12" w16cid:durableId="271401945">
    <w:abstractNumId w:val="5"/>
  </w:num>
  <w:num w:numId="13" w16cid:durableId="152567827">
    <w:abstractNumId w:val="2"/>
  </w:num>
  <w:num w:numId="14" w16cid:durableId="190213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5"/>
    <w:rsid w:val="0021400A"/>
    <w:rsid w:val="002A0CAC"/>
    <w:rsid w:val="00362BAE"/>
    <w:rsid w:val="004204C4"/>
    <w:rsid w:val="004F12D2"/>
    <w:rsid w:val="00505FA6"/>
    <w:rsid w:val="00723BC4"/>
    <w:rsid w:val="007A6BA1"/>
    <w:rsid w:val="007E15B2"/>
    <w:rsid w:val="007F6C38"/>
    <w:rsid w:val="00811625"/>
    <w:rsid w:val="008800A6"/>
    <w:rsid w:val="008D052C"/>
    <w:rsid w:val="00B65E31"/>
    <w:rsid w:val="00DA2CA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756B"/>
  <w15:chartTrackingRefBased/>
  <w15:docId w15:val="{A9A71984-1403-4B7E-AF19-1D88525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6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16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16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16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16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16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6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6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625"/>
    <w:rPr>
      <w:rFonts w:eastAsiaTheme="majorEastAsia" w:cstheme="majorBidi"/>
      <w:color w:val="272727" w:themeColor="text1" w:themeTint="D8"/>
    </w:rPr>
  </w:style>
  <w:style w:type="paragraph" w:styleId="a3">
    <w:name w:val="Title"/>
    <w:basedOn w:val="a"/>
    <w:next w:val="a"/>
    <w:link w:val="Char"/>
    <w:uiPriority w:val="10"/>
    <w:qFormat/>
    <w:rsid w:val="008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6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6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625"/>
    <w:pPr>
      <w:spacing w:before="160"/>
      <w:jc w:val="center"/>
    </w:pPr>
    <w:rPr>
      <w:i/>
      <w:iCs/>
      <w:color w:val="404040" w:themeColor="text1" w:themeTint="BF"/>
    </w:rPr>
  </w:style>
  <w:style w:type="character" w:customStyle="1" w:styleId="Char1">
    <w:name w:val="Απόσπασμα Char"/>
    <w:basedOn w:val="a0"/>
    <w:link w:val="a5"/>
    <w:uiPriority w:val="29"/>
    <w:rsid w:val="00811625"/>
    <w:rPr>
      <w:i/>
      <w:iCs/>
      <w:color w:val="404040" w:themeColor="text1" w:themeTint="BF"/>
    </w:rPr>
  </w:style>
  <w:style w:type="paragraph" w:styleId="a6">
    <w:name w:val="List Paragraph"/>
    <w:basedOn w:val="a"/>
    <w:uiPriority w:val="34"/>
    <w:qFormat/>
    <w:rsid w:val="00811625"/>
    <w:pPr>
      <w:ind w:left="720"/>
      <w:contextualSpacing/>
    </w:pPr>
  </w:style>
  <w:style w:type="character" w:styleId="a7">
    <w:name w:val="Intense Emphasis"/>
    <w:basedOn w:val="a0"/>
    <w:uiPriority w:val="21"/>
    <w:qFormat/>
    <w:rsid w:val="00811625"/>
    <w:rPr>
      <w:i/>
      <w:iCs/>
      <w:color w:val="0F4761" w:themeColor="accent1" w:themeShade="BF"/>
    </w:rPr>
  </w:style>
  <w:style w:type="paragraph" w:styleId="a8">
    <w:name w:val="Intense Quote"/>
    <w:basedOn w:val="a"/>
    <w:next w:val="a"/>
    <w:link w:val="Char2"/>
    <w:uiPriority w:val="30"/>
    <w:qFormat/>
    <w:rsid w:val="008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1625"/>
    <w:rPr>
      <w:i/>
      <w:iCs/>
      <w:color w:val="0F4761" w:themeColor="accent1" w:themeShade="BF"/>
    </w:rPr>
  </w:style>
  <w:style w:type="character" w:styleId="a9">
    <w:name w:val="Intense Reference"/>
    <w:basedOn w:val="a0"/>
    <w:uiPriority w:val="32"/>
    <w:qFormat/>
    <w:rsid w:val="00811625"/>
    <w:rPr>
      <w:b/>
      <w:bCs/>
      <w:smallCaps/>
      <w:color w:val="0F4761" w:themeColor="accent1" w:themeShade="BF"/>
      <w:spacing w:val="5"/>
    </w:rPr>
  </w:style>
  <w:style w:type="character" w:styleId="-">
    <w:name w:val="Hyperlink"/>
    <w:basedOn w:val="a0"/>
    <w:uiPriority w:val="99"/>
    <w:unhideWhenUsed/>
    <w:rsid w:val="00811625"/>
    <w:rPr>
      <w:color w:val="467886" w:themeColor="hyperlink"/>
      <w:u w:val="single"/>
    </w:rPr>
  </w:style>
  <w:style w:type="character" w:styleId="aa">
    <w:name w:val="Unresolved Mention"/>
    <w:basedOn w:val="a0"/>
    <w:uiPriority w:val="99"/>
    <w:semiHidden/>
    <w:unhideWhenUsed/>
    <w:rsid w:val="0081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ercomm.g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C375DC78CCAE4A4AB7CB64493896F8A9" ma:contentTypeVersion="4" ma:contentTypeDescription="Δημιουργία νέου εγγράφου" ma:contentTypeScope="" ma:versionID="66b0a0fdeb8f1e798b123a009abf6ee7">
  <xsd:schema xmlns:xsd="http://www.w3.org/2001/XMLSchema" xmlns:xs="http://www.w3.org/2001/XMLSchema" xmlns:p="http://schemas.microsoft.com/office/2006/metadata/properties" xmlns:ns3="c6473e0d-06b9-4271-a264-9fe6d7c9cf34" targetNamespace="http://schemas.microsoft.com/office/2006/metadata/properties" ma:root="true" ma:fieldsID="3734889b2d90b4e93a6dcd04d348e53c" ns3:_="">
    <xsd:import namespace="c6473e0d-06b9-4271-a264-9fe6d7c9cf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3e0d-06b9-4271-a264-9fe6d7c9cf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445B6-7A8A-45C4-BF24-4C2ECEA3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3e0d-06b9-4271-a264-9fe6d7c9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EAEFA-8979-4F2C-B3F8-D4356D8692BF}">
  <ds:schemaRefs>
    <ds:schemaRef ds:uri="http://schemas.microsoft.com/sharepoint/v3/contenttype/forms"/>
  </ds:schemaRefs>
</ds:datastoreItem>
</file>

<file path=customXml/itemProps3.xml><?xml version="1.0" encoding="utf-8"?>
<ds:datastoreItem xmlns:ds="http://schemas.openxmlformats.org/officeDocument/2006/customXml" ds:itemID="{9E5C2343-8DBF-4411-A52C-E7A327BAC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4102</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Office5</cp:lastModifiedBy>
  <cp:revision>4</cp:revision>
  <dcterms:created xsi:type="dcterms:W3CDTF">2026-05-28T07:32:00Z</dcterms:created>
  <dcterms:modified xsi:type="dcterms:W3CDTF">2026-05-28T08:48:00Z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0x010100C375DC78CCAE4A4AB7CB64493896F8A9</vt:lpwstr>
  </property>
</Properties>
</file>